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57F81" w14:textId="77777777" w:rsidR="00A61981" w:rsidRPr="00A61981" w:rsidRDefault="00A61981" w:rsidP="00A61981">
      <w:pPr>
        <w:rPr>
          <w:b/>
          <w:bCs/>
        </w:rPr>
      </w:pPr>
      <w:r w:rsidRPr="00A61981">
        <w:rPr>
          <w:rFonts w:ascii="Segoe UI Emoji" w:hAnsi="Segoe UI Emoji" w:cs="Segoe UI Emoji"/>
          <w:b/>
          <w:bCs/>
        </w:rPr>
        <w:t>📘</w:t>
      </w:r>
      <w:r w:rsidRPr="00A61981">
        <w:rPr>
          <w:b/>
          <w:bCs/>
        </w:rPr>
        <w:t xml:space="preserve"> マリングレイス ブランドビジョンモデル（ver.6.3）</w:t>
      </w:r>
    </w:p>
    <w:p w14:paraId="3D897704" w14:textId="77777777" w:rsidR="00A61981" w:rsidRPr="00A61981" w:rsidRDefault="00E14899" w:rsidP="00A61981">
      <w:pPr>
        <w:rPr>
          <w:b/>
          <w:bCs/>
        </w:rPr>
      </w:pPr>
      <w:r>
        <w:rPr>
          <w:b/>
          <w:bCs/>
        </w:rPr>
        <w:pict w14:anchorId="352D367D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5DA7B7BB" w14:textId="77777777" w:rsidR="00A61981" w:rsidRPr="00A61981" w:rsidRDefault="00A61981" w:rsidP="00A61981">
      <w:pPr>
        <w:rPr>
          <w:b/>
          <w:bCs/>
        </w:rPr>
      </w:pPr>
      <w:r w:rsidRPr="00A61981">
        <w:rPr>
          <w:rFonts w:ascii="Segoe UI Emoji" w:hAnsi="Segoe UI Emoji" w:cs="Segoe UI Emoji"/>
          <w:b/>
          <w:bCs/>
        </w:rPr>
        <w:t>🟣</w:t>
      </w:r>
      <w:r w:rsidRPr="00A61981">
        <w:rPr>
          <w:b/>
          <w:bCs/>
        </w:rPr>
        <w:t xml:space="preserve"> ブランド・エッセンス（Brand Essence）</w:t>
      </w:r>
    </w:p>
    <w:p w14:paraId="064074A0" w14:textId="77777777" w:rsidR="00A61981" w:rsidRPr="00A61981" w:rsidRDefault="00A61981" w:rsidP="00A61981">
      <w:pPr>
        <w:rPr>
          <w:b/>
          <w:bCs/>
        </w:rPr>
      </w:pPr>
      <w:r w:rsidRPr="00A61981">
        <w:rPr>
          <w:b/>
          <w:bCs/>
        </w:rPr>
        <w:t>「ここが滋賀の海。」</w:t>
      </w:r>
      <w:r w:rsidRPr="00A61981">
        <w:rPr>
          <w:b/>
          <w:bCs/>
        </w:rPr>
        <w:br/>
        <w:t>― 海のない滋賀に、海の感動と魚の命をまっすぐ届ける。</w:t>
      </w:r>
    </w:p>
    <w:p w14:paraId="71C6E2FB" w14:textId="77777777" w:rsidR="00A61981" w:rsidRPr="00A61981" w:rsidRDefault="00E14899" w:rsidP="00A61981">
      <w:pPr>
        <w:rPr>
          <w:b/>
          <w:bCs/>
        </w:rPr>
      </w:pPr>
      <w:r>
        <w:rPr>
          <w:b/>
          <w:bCs/>
        </w:rPr>
        <w:pict w14:anchorId="22901C06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75FEB49C" w14:textId="77777777" w:rsidR="00A61981" w:rsidRPr="00A61981" w:rsidRDefault="00A61981" w:rsidP="00A61981">
      <w:pPr>
        <w:rPr>
          <w:b/>
          <w:bCs/>
        </w:rPr>
      </w:pPr>
      <w:r w:rsidRPr="00A61981">
        <w:rPr>
          <w:rFonts w:ascii="Segoe UI Emoji" w:hAnsi="Segoe UI Emoji" w:cs="Segoe UI Emoji"/>
          <w:b/>
          <w:bCs/>
        </w:rPr>
        <w:t>🔷</w:t>
      </w:r>
      <w:r w:rsidRPr="00A61981">
        <w:rPr>
          <w:b/>
          <w:bCs/>
        </w:rPr>
        <w:t xml:space="preserve"> 中核ビジョン要素（Core Vision Elements）</w:t>
      </w:r>
    </w:p>
    <w:p w14:paraId="4763C792" w14:textId="77777777" w:rsidR="00A61981" w:rsidRPr="00A61981" w:rsidRDefault="00A61981" w:rsidP="00A61981">
      <w:pPr>
        <w:numPr>
          <w:ilvl w:val="0"/>
          <w:numId w:val="3"/>
        </w:numPr>
        <w:rPr>
          <w:b/>
          <w:bCs/>
        </w:rPr>
      </w:pPr>
      <w:r w:rsidRPr="00A61981">
        <w:rPr>
          <w:b/>
          <w:bCs/>
        </w:rPr>
        <w:t>山崎真鯛の物語を鯛しゃぶで表現</w:t>
      </w:r>
      <w:r w:rsidRPr="00A61981">
        <w:rPr>
          <w:b/>
          <w:bCs/>
        </w:rPr>
        <w:br/>
        <w:t xml:space="preserve">　― 計画養殖で3年かけて育つ「山崎真鯛」を看板メニューに据え、命の価値を伝える。</w:t>
      </w:r>
    </w:p>
    <w:p w14:paraId="59EC1277" w14:textId="77777777" w:rsidR="00A61981" w:rsidRPr="00A61981" w:rsidRDefault="00A61981" w:rsidP="00A61981">
      <w:pPr>
        <w:numPr>
          <w:ilvl w:val="0"/>
          <w:numId w:val="3"/>
        </w:numPr>
        <w:rPr>
          <w:b/>
          <w:bCs/>
        </w:rPr>
      </w:pPr>
      <w:r w:rsidRPr="00A61981">
        <w:rPr>
          <w:b/>
          <w:bCs/>
        </w:rPr>
        <w:t>全国から届く旬魚で驚きと発見を提供</w:t>
      </w:r>
      <w:r w:rsidRPr="00A61981">
        <w:rPr>
          <w:b/>
          <w:bCs/>
        </w:rPr>
        <w:br/>
        <w:t xml:space="preserve">　― 鯛を軸にしながらも、日替わり・季節ごとの魚で「今日はどんな出会いがあるのか」という体験を演出。</w:t>
      </w:r>
    </w:p>
    <w:p w14:paraId="508D44AF" w14:textId="77777777" w:rsidR="00A61981" w:rsidRPr="00A61981" w:rsidRDefault="00A61981" w:rsidP="00A61981">
      <w:pPr>
        <w:numPr>
          <w:ilvl w:val="0"/>
          <w:numId w:val="3"/>
        </w:numPr>
        <w:rPr>
          <w:b/>
          <w:bCs/>
        </w:rPr>
      </w:pPr>
      <w:r w:rsidRPr="00A61981">
        <w:rPr>
          <w:b/>
          <w:bCs/>
        </w:rPr>
        <w:t>魚の命を活かす職人の目利きと技</w:t>
      </w:r>
      <w:r w:rsidRPr="00A61981">
        <w:rPr>
          <w:b/>
          <w:bCs/>
        </w:rPr>
        <w:br/>
        <w:t xml:space="preserve">　― プロの確かな目と調理法で、魚の“いま一番美味しい瞬間”をお客様に届ける。</w:t>
      </w:r>
    </w:p>
    <w:p w14:paraId="5690C52A" w14:textId="77777777" w:rsidR="00A61981" w:rsidRPr="00A61981" w:rsidRDefault="00A61981" w:rsidP="00A61981">
      <w:pPr>
        <w:numPr>
          <w:ilvl w:val="0"/>
          <w:numId w:val="3"/>
        </w:numPr>
        <w:rPr>
          <w:b/>
          <w:bCs/>
        </w:rPr>
      </w:pPr>
      <w:r w:rsidRPr="00A61981">
        <w:rPr>
          <w:b/>
          <w:bCs/>
        </w:rPr>
        <w:t>生産者と共に歩む計画生産モデル</w:t>
      </w:r>
      <w:r w:rsidRPr="00A61981">
        <w:rPr>
          <w:b/>
          <w:bCs/>
        </w:rPr>
        <w:br/>
        <w:t xml:space="preserve">　― 養殖生産者のリスクを減らし、食べることが未来を支える行為となる仕組みを実現。</w:t>
      </w:r>
    </w:p>
    <w:p w14:paraId="0AE8C310" w14:textId="77777777" w:rsidR="00A61981" w:rsidRPr="00A61981" w:rsidRDefault="00A61981" w:rsidP="00A61981">
      <w:pPr>
        <w:numPr>
          <w:ilvl w:val="0"/>
          <w:numId w:val="3"/>
        </w:numPr>
        <w:rPr>
          <w:b/>
          <w:bCs/>
        </w:rPr>
      </w:pPr>
      <w:r w:rsidRPr="00A61981">
        <w:rPr>
          <w:b/>
          <w:bCs/>
        </w:rPr>
        <w:t>滋賀という地域に海を根付かせる</w:t>
      </w:r>
      <w:r w:rsidRPr="00A61981">
        <w:rPr>
          <w:b/>
          <w:bCs/>
        </w:rPr>
        <w:br/>
        <w:t xml:space="preserve">　― 「ここが滋賀の海。」という象徴的メッセージで、地域に新しい食文化を創る。</w:t>
      </w:r>
    </w:p>
    <w:p w14:paraId="1E8FF862" w14:textId="77777777" w:rsidR="00A61981" w:rsidRPr="00A61981" w:rsidRDefault="00E14899" w:rsidP="00A61981">
      <w:pPr>
        <w:rPr>
          <w:b/>
          <w:bCs/>
        </w:rPr>
      </w:pPr>
      <w:r>
        <w:rPr>
          <w:b/>
          <w:bCs/>
        </w:rPr>
        <w:pict w14:anchorId="0D8FD804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14388A97" w14:textId="77777777" w:rsidR="00A61981" w:rsidRPr="00A61981" w:rsidRDefault="00A61981" w:rsidP="00A61981">
      <w:pPr>
        <w:rPr>
          <w:b/>
          <w:bCs/>
        </w:rPr>
      </w:pPr>
      <w:r w:rsidRPr="00A61981">
        <w:rPr>
          <w:rFonts w:ascii="Segoe UI Emoji" w:hAnsi="Segoe UI Emoji" w:cs="Segoe UI Emoji"/>
          <w:b/>
          <w:bCs/>
        </w:rPr>
        <w:t>🔵</w:t>
      </w:r>
      <w:r w:rsidRPr="00A61981">
        <w:rPr>
          <w:b/>
          <w:bCs/>
        </w:rPr>
        <w:t xml:space="preserve"> 拡張ビジョン要素（簡潔化・鯛軸要素含む 15項目）</w:t>
      </w:r>
    </w:p>
    <w:p w14:paraId="5829852A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職人の技とこだわり</w:t>
      </w:r>
    </w:p>
    <w:p w14:paraId="4BE692F2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全国から届く、とっておきの魚</w:t>
      </w:r>
    </w:p>
    <w:p w14:paraId="67A01CF6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知らなかった魚との出会い</w:t>
      </w:r>
    </w:p>
    <w:p w14:paraId="0483FB69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旬の魚の、一番美味しい瞬間を</w:t>
      </w:r>
    </w:p>
    <w:p w14:paraId="5650B027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海のない街で、海の恵みを</w:t>
      </w:r>
    </w:p>
    <w:p w14:paraId="7082AD2B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旨い魚と酒を楽しむ</w:t>
      </w:r>
    </w:p>
    <w:p w14:paraId="603A4521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心を込めたおもてなし</w:t>
      </w:r>
    </w:p>
    <w:p w14:paraId="367ADC3B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また来たくなる記憶に残る店</w:t>
      </w:r>
    </w:p>
    <w:p w14:paraId="225F83B9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新規店に見えない風格</w:t>
      </w:r>
    </w:p>
    <w:p w14:paraId="454D2434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注文が入らない魚にも価値を</w:t>
      </w:r>
    </w:p>
    <w:p w14:paraId="3B72AA1F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旬の美味しさと食べ方を伝える</w:t>
      </w:r>
    </w:p>
    <w:p w14:paraId="38F528D3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計画生産で養殖の未来を支える</w:t>
      </w:r>
    </w:p>
    <w:p w14:paraId="302BFE05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lastRenderedPageBreak/>
        <w:t>鯛を丸ごと味わう多彩な料理</w:t>
      </w:r>
    </w:p>
    <w:p w14:paraId="22BCD7B7" w14:textId="77777777" w:rsidR="00A61981" w:rsidRPr="00A61981" w:rsidRDefault="00A61981" w:rsidP="00A61981">
      <w:pPr>
        <w:numPr>
          <w:ilvl w:val="0"/>
          <w:numId w:val="4"/>
        </w:numPr>
        <w:rPr>
          <w:b/>
          <w:bCs/>
        </w:rPr>
      </w:pPr>
      <w:r w:rsidRPr="00A61981">
        <w:rPr>
          <w:b/>
          <w:bCs/>
        </w:rPr>
        <w:t>祝いと縁起を担ぐ魚としての鯛</w:t>
      </w:r>
    </w:p>
    <w:p w14:paraId="41AC4F69" w14:textId="77777777" w:rsidR="00A61981" w:rsidRPr="00A61981" w:rsidRDefault="00E14899" w:rsidP="00A61981">
      <w:pPr>
        <w:rPr>
          <w:b/>
          <w:bCs/>
        </w:rPr>
      </w:pPr>
      <w:r>
        <w:rPr>
          <w:b/>
          <w:bCs/>
        </w:rPr>
        <w:pict w14:anchorId="625ED004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0A6F5760" w14:textId="77777777" w:rsidR="00A61981" w:rsidRPr="00A61981" w:rsidRDefault="00A61981" w:rsidP="00A61981">
      <w:pPr>
        <w:rPr>
          <w:b/>
          <w:bCs/>
        </w:rPr>
      </w:pPr>
      <w:r w:rsidRPr="00A61981">
        <w:rPr>
          <w:rFonts w:ascii="Segoe UI Emoji" w:hAnsi="Segoe UI Emoji" w:cs="Segoe UI Emoji"/>
          <w:b/>
          <w:bCs/>
        </w:rPr>
        <w:t>🍲</w:t>
      </w:r>
      <w:r w:rsidRPr="00A61981">
        <w:rPr>
          <w:b/>
          <w:bCs/>
        </w:rPr>
        <w:t xml:space="preserve"> 料理としての軸</w:t>
      </w:r>
    </w:p>
    <w:p w14:paraId="6C77A463" w14:textId="77777777" w:rsidR="00A61981" w:rsidRPr="00A61981" w:rsidRDefault="00A61981" w:rsidP="00A61981">
      <w:pPr>
        <w:numPr>
          <w:ilvl w:val="0"/>
          <w:numId w:val="5"/>
        </w:numPr>
        <w:rPr>
          <w:b/>
          <w:bCs/>
        </w:rPr>
      </w:pPr>
      <w:r w:rsidRPr="00A61981">
        <w:rPr>
          <w:b/>
          <w:bCs/>
        </w:rPr>
        <w:t>看板料理：鯛しゃぶ（山崎真鯛）</w:t>
      </w:r>
    </w:p>
    <w:p w14:paraId="44EA51BE" w14:textId="77777777" w:rsidR="00A61981" w:rsidRPr="00A61981" w:rsidRDefault="00A61981" w:rsidP="00A61981">
      <w:pPr>
        <w:numPr>
          <w:ilvl w:val="0"/>
          <w:numId w:val="5"/>
        </w:numPr>
        <w:rPr>
          <w:b/>
          <w:bCs/>
        </w:rPr>
      </w:pPr>
      <w:r w:rsidRPr="00A61981">
        <w:rPr>
          <w:b/>
          <w:bCs/>
        </w:rPr>
        <w:t>鯛料理の多彩な展開（しゃぶしゃぶ、造り、昆布〆、骨湯、雑炊など）</w:t>
      </w:r>
    </w:p>
    <w:p w14:paraId="6C4EAF87" w14:textId="77777777" w:rsidR="00A61981" w:rsidRPr="00A61981" w:rsidRDefault="00A61981" w:rsidP="00A61981">
      <w:pPr>
        <w:numPr>
          <w:ilvl w:val="0"/>
          <w:numId w:val="5"/>
        </w:numPr>
        <w:rPr>
          <w:b/>
          <w:bCs/>
        </w:rPr>
      </w:pPr>
      <w:r w:rsidRPr="00A61981">
        <w:rPr>
          <w:b/>
          <w:bCs/>
        </w:rPr>
        <w:t>日替わり・季節替わりの旬魚を組み合わせて驚きと発見を提供</w:t>
      </w:r>
    </w:p>
    <w:p w14:paraId="21B0AF27" w14:textId="77777777" w:rsidR="00A61981" w:rsidRPr="00A61981" w:rsidRDefault="00A61981" w:rsidP="00A61981">
      <w:pPr>
        <w:numPr>
          <w:ilvl w:val="0"/>
          <w:numId w:val="5"/>
        </w:numPr>
        <w:rPr>
          <w:b/>
          <w:bCs/>
        </w:rPr>
      </w:pPr>
      <w:r w:rsidRPr="00A61981">
        <w:rPr>
          <w:b/>
          <w:bCs/>
        </w:rPr>
        <w:t>魚と酒のペアリングで五感の体験を広げる</w:t>
      </w:r>
    </w:p>
    <w:p w14:paraId="123C2E3B" w14:textId="77777777" w:rsidR="00A61981" w:rsidRPr="00A61981" w:rsidRDefault="00E14899" w:rsidP="00A61981">
      <w:pPr>
        <w:rPr>
          <w:b/>
          <w:bCs/>
        </w:rPr>
      </w:pPr>
      <w:r>
        <w:rPr>
          <w:b/>
          <w:bCs/>
        </w:rPr>
        <w:pict w14:anchorId="6A5F1CFE">
          <v:rect id="_x0000_i1029" style="width:0;height:1.5pt" o:hralign="center" o:hrstd="t" o:hr="t" fillcolor="#a0a0a0" stroked="f">
            <v:textbox inset="5.85pt,.7pt,5.85pt,.7pt"/>
          </v:rect>
        </w:pict>
      </w:r>
    </w:p>
    <w:p w14:paraId="29C656B7" w14:textId="77777777" w:rsidR="00A61981" w:rsidRPr="00A61981" w:rsidRDefault="00A61981" w:rsidP="00A61981">
      <w:pPr>
        <w:rPr>
          <w:b/>
          <w:bCs/>
        </w:rPr>
      </w:pPr>
      <w:r w:rsidRPr="00A61981">
        <w:rPr>
          <w:rFonts w:ascii="Segoe UI Emoji" w:hAnsi="Segoe UI Emoji" w:cs="Segoe UI Emoji"/>
          <w:b/>
          <w:bCs/>
        </w:rPr>
        <w:t>✨</w:t>
      </w:r>
      <w:r w:rsidRPr="00A61981">
        <w:rPr>
          <w:b/>
          <w:bCs/>
        </w:rPr>
        <w:t xml:space="preserve"> ブランドが目指す姿</w:t>
      </w:r>
    </w:p>
    <w:p w14:paraId="38F976AF" w14:textId="77777777" w:rsidR="00A61981" w:rsidRPr="00A61981" w:rsidRDefault="00A61981" w:rsidP="00A61981">
      <w:pPr>
        <w:rPr>
          <w:b/>
          <w:bCs/>
        </w:rPr>
      </w:pPr>
      <w:r w:rsidRPr="00A61981">
        <w:rPr>
          <w:b/>
          <w:bCs/>
        </w:rPr>
        <w:t>マリングレイスは、</w:t>
      </w:r>
      <w:r w:rsidRPr="00A61981">
        <w:rPr>
          <w:b/>
          <w:bCs/>
        </w:rPr>
        <w:br/>
        <w:t>「ここが滋賀の海。」という象徴的な言葉を旗印に、</w:t>
      </w:r>
      <w:r w:rsidRPr="00A61981">
        <w:rPr>
          <w:b/>
          <w:bCs/>
        </w:rPr>
        <w:br/>
        <w:t>「鯛という確かな看板」と「多彩な魚との出会い」を両立させることで、</w:t>
      </w:r>
    </w:p>
    <w:p w14:paraId="554AE6FF" w14:textId="77777777" w:rsidR="00A61981" w:rsidRPr="00A61981" w:rsidRDefault="00A61981" w:rsidP="00A61981">
      <w:pPr>
        <w:rPr>
          <w:b/>
          <w:bCs/>
        </w:rPr>
      </w:pPr>
      <w:r w:rsidRPr="00A61981">
        <w:rPr>
          <w:b/>
          <w:bCs/>
        </w:rPr>
        <w:t>滋賀という海のない土地に、海の感動を根付かせる。</w:t>
      </w:r>
    </w:p>
    <w:p w14:paraId="358CB328" w14:textId="77777777" w:rsidR="00A61981" w:rsidRPr="00A61981" w:rsidRDefault="00A61981" w:rsidP="00A61981">
      <w:pPr>
        <w:rPr>
          <w:b/>
          <w:bCs/>
        </w:rPr>
      </w:pPr>
      <w:r w:rsidRPr="00A61981">
        <w:rPr>
          <w:b/>
          <w:bCs/>
        </w:rPr>
        <w:t>魚を食べることが、命を尊び、生産者を支え、未来をつくる行為となるような、</w:t>
      </w:r>
      <w:r w:rsidRPr="00A61981">
        <w:rPr>
          <w:b/>
          <w:bCs/>
        </w:rPr>
        <w:br/>
        <w:t>“魚の哲学”と“食の楽しさ”が共存するブランドを目指します。</w:t>
      </w:r>
    </w:p>
    <w:p w14:paraId="71C1DC4C" w14:textId="77777777" w:rsidR="005642AC" w:rsidRPr="00A61981" w:rsidRDefault="005642AC" w:rsidP="00A61981"/>
    <w:sectPr w:rsidR="005642AC" w:rsidRPr="00A619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AA3F" w14:textId="77777777" w:rsidR="00E14899" w:rsidRDefault="00E14899" w:rsidP="00E14899">
      <w:r>
        <w:separator/>
      </w:r>
    </w:p>
  </w:endnote>
  <w:endnote w:type="continuationSeparator" w:id="0">
    <w:p w14:paraId="151A9767" w14:textId="77777777" w:rsidR="00E14899" w:rsidRDefault="00E14899" w:rsidP="00E1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9348" w14:textId="77777777" w:rsidR="00E14899" w:rsidRDefault="00E14899" w:rsidP="00E14899">
      <w:r>
        <w:separator/>
      </w:r>
    </w:p>
  </w:footnote>
  <w:footnote w:type="continuationSeparator" w:id="0">
    <w:p w14:paraId="68AFE825" w14:textId="77777777" w:rsidR="00E14899" w:rsidRDefault="00E14899" w:rsidP="00E1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31E2"/>
    <w:multiLevelType w:val="multilevel"/>
    <w:tmpl w:val="D3CA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8D586F"/>
    <w:multiLevelType w:val="multilevel"/>
    <w:tmpl w:val="AFC0C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6365F8"/>
    <w:multiLevelType w:val="multilevel"/>
    <w:tmpl w:val="72B2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6602C6"/>
    <w:multiLevelType w:val="multilevel"/>
    <w:tmpl w:val="43B4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12DE4"/>
    <w:multiLevelType w:val="multilevel"/>
    <w:tmpl w:val="822A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084625">
    <w:abstractNumId w:val="0"/>
  </w:num>
  <w:num w:numId="2" w16cid:durableId="947272914">
    <w:abstractNumId w:val="4"/>
  </w:num>
  <w:num w:numId="3" w16cid:durableId="1086615798">
    <w:abstractNumId w:val="1"/>
  </w:num>
  <w:num w:numId="4" w16cid:durableId="1325820706">
    <w:abstractNumId w:val="3"/>
  </w:num>
  <w:num w:numId="5" w16cid:durableId="1589188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AC"/>
    <w:rsid w:val="00014EA6"/>
    <w:rsid w:val="005642AC"/>
    <w:rsid w:val="009324E4"/>
    <w:rsid w:val="00A61981"/>
    <w:rsid w:val="00E1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2A9DBB"/>
  <w15:chartTrackingRefBased/>
  <w15:docId w15:val="{097C2598-753B-46F8-B5AE-5590F8D8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42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2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2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2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42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42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42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2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42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42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42A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42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42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42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42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42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42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42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4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42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42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42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42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42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42A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42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42A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642A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148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14899"/>
  </w:style>
  <w:style w:type="paragraph" w:styleId="ac">
    <w:name w:val="footer"/>
    <w:basedOn w:val="a"/>
    <w:link w:val="ad"/>
    <w:uiPriority w:val="99"/>
    <w:unhideWhenUsed/>
    <w:rsid w:val="00E148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14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 マリングレイス</dc:creator>
  <cp:keywords/>
  <dc:description/>
  <cp:lastModifiedBy>三浦 マリングレイス</cp:lastModifiedBy>
  <cp:revision>2</cp:revision>
  <cp:lastPrinted>2025-09-12T03:53:00Z</cp:lastPrinted>
  <dcterms:created xsi:type="dcterms:W3CDTF">2025-09-12T04:04:00Z</dcterms:created>
  <dcterms:modified xsi:type="dcterms:W3CDTF">2025-09-12T04:04:00Z</dcterms:modified>
</cp:coreProperties>
</file>